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1D707DBE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 xml:space="preserve">2026 </w:t>
            </w:r>
            <w:r w:rsidR="00ED04EB">
              <w:t>T 03</w:t>
            </w:r>
            <w:bookmarkStart w:id="0" w:name="_GoBack"/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ED04EB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09B4D3D8" w:rsidR="00ED04EB" w:rsidRPr="006C79B9" w:rsidRDefault="00ED04EB" w:rsidP="00ED04EB">
            <w:pPr>
              <w:jc w:val="left"/>
              <w:rPr>
                <w:rFonts w:cs="Arial"/>
                <w:szCs w:val="20"/>
              </w:rPr>
            </w:pPr>
            <w:r>
              <w:t>Unterhaltung der Straßenentwässerungsanl</w:t>
            </w:r>
            <w:r>
              <w:t>a</w:t>
            </w:r>
            <w:r>
              <w:t>gen</w:t>
            </w:r>
          </w:p>
        </w:tc>
      </w:tr>
      <w:tr w:rsidR="00ED04EB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ED04EB" w:rsidRPr="006C79B9" w:rsidRDefault="00ED04EB" w:rsidP="00ED04EB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ED04EB" w:rsidRPr="006C79B9" w:rsidRDefault="00ED04EB" w:rsidP="00ED04EB">
            <w:pPr>
              <w:jc w:val="left"/>
              <w:rPr>
                <w:rFonts w:cs="Arial"/>
                <w:szCs w:val="20"/>
              </w:rPr>
            </w:pPr>
          </w:p>
        </w:tc>
      </w:tr>
      <w:tr w:rsidR="00ED04EB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68B949C6" w:rsidR="00ED04EB" w:rsidRPr="006C79B9" w:rsidRDefault="00ED04EB" w:rsidP="00ED04EB">
            <w:pPr>
              <w:jc w:val="left"/>
              <w:rPr>
                <w:rFonts w:cs="Arial"/>
                <w:szCs w:val="20"/>
              </w:rPr>
            </w:pPr>
            <w:r>
              <w:t>Unterhaltung der Straßenentwässerungsanlagen</w:t>
            </w:r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1" w:name="BVBAB1_214"/>
            <w:r w:rsidRPr="00063289">
              <w:instrText xml:space="preserve"> FORMCHECKBOX </w:instrText>
            </w:r>
            <w:r w:rsidR="00A03486">
              <w:fldChar w:fldCharType="separate"/>
            </w:r>
            <w:r w:rsidRPr="00063289">
              <w:fldChar w:fldCharType="end"/>
            </w:r>
            <w:bookmarkEnd w:id="1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 xml:space="preserve">Der Bewerber bzw. Bieter </w:t>
            </w:r>
            <w:proofErr w:type="gramStart"/>
            <w:r>
              <w:t>nimmt</w:t>
            </w:r>
            <w:proofErr w:type="gramEnd"/>
            <w:r>
              <w:t xml:space="preserve">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03486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4EB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DC458-FD03-4520-960E-B5B86291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163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Dannert, Diana</cp:lastModifiedBy>
  <cp:revision>2</cp:revision>
  <cp:lastPrinted>2016-03-31T12:06:00Z</cp:lastPrinted>
  <dcterms:created xsi:type="dcterms:W3CDTF">2026-06-23T05:38:00Z</dcterms:created>
  <dcterms:modified xsi:type="dcterms:W3CDTF">2026-06-23T05:38:00Z</dcterms:modified>
</cp:coreProperties>
</file>