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06.01.2026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D/ Wuppertal (2179)/BUW-ME 02_Sanierung Spülküche/Abbruch und Rohbauarbeiten/065-26-00004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Abbruch und Rohbauarbeiten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